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E617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E617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A76B2">
                    <w:rPr>
                      <w:b/>
                      <w:bCs/>
                    </w:rPr>
                    <w:t>15.06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A76B2">
                    <w:rPr>
                      <w:b/>
                      <w:bCs/>
                    </w:rPr>
                    <w:t xml:space="preserve"> 15.06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4A76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A76B2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1E73">
                    <w:rPr>
                      <w:b/>
                      <w:bCs/>
                    </w:rPr>
                    <w:t>3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A76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>А</w:t>
                  </w:r>
                  <w:r w:rsidR="004A76B2">
                    <w:rPr>
                      <w:b/>
                      <w:bCs/>
                    </w:rPr>
                    <w:t xml:space="preserve">ктриса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</w:t>
            </w:r>
            <w:r w:rsidR="004A76B2">
              <w:t>45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A76B2" w:rsidP="00513125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C5817" w:rsidP="00513125">
            <w:pPr>
              <w:pStyle w:val="TableContents"/>
              <w:jc w:val="center"/>
            </w:pPr>
            <w:r>
              <w:t>1</w:t>
            </w:r>
            <w:r w:rsidR="004A76B2">
              <w:t>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9C5817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4A76B2">
              <w:rPr>
                <w:rFonts w:cs="Times New Roman"/>
                <w:color w:val="000000"/>
              </w:rPr>
              <w:t>11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A76B2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3C6" w:rsidRDefault="000133C6">
      <w:r>
        <w:separator/>
      </w:r>
    </w:p>
  </w:endnote>
  <w:endnote w:type="continuationSeparator" w:id="1">
    <w:p w:rsidR="000133C6" w:rsidRDefault="000133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3C6" w:rsidRDefault="000133C6">
      <w:r>
        <w:separator/>
      </w:r>
    </w:p>
  </w:footnote>
  <w:footnote w:type="continuationSeparator" w:id="1">
    <w:p w:rsidR="000133C6" w:rsidRDefault="000133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33C6"/>
    <w:rsid w:val="00032315"/>
    <w:rsid w:val="000B0EC5"/>
    <w:rsid w:val="000C5D4E"/>
    <w:rsid w:val="000E6175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A76B2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86B8D"/>
    <w:rsid w:val="009A1139"/>
    <w:rsid w:val="009A184F"/>
    <w:rsid w:val="009B6FEE"/>
    <w:rsid w:val="009C5817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2023-06-15T15:04:00Z</dcterms:created>
  <dcterms:modified xsi:type="dcterms:W3CDTF">2023-06-15T15:04:00Z</dcterms:modified>
  <dc:language>en-US</dc:language>
</cp:coreProperties>
</file>