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0416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0416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634DC">
                          <w:t>24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634DC">
                          <w:t>24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91691">
                          <w:t>Кириченко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D71B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9D71BB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91691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91691">
                          <w:t>Лилу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9169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D71B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71BB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D71B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232AF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2AF5">
              <w:rPr>
                <w:sz w:val="20"/>
                <w:szCs w:val="20"/>
              </w:rPr>
              <w:t>6</w:t>
            </w:r>
            <w:r w:rsidR="009D71B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2AF5" w:rsidP="009D71B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71BB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9D71B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71BB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D71B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71B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9D71BB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9D71BB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9D71BB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9D71B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D71BB">
              <w:rPr>
                <w:sz w:val="20"/>
                <w:szCs w:val="20"/>
              </w:rPr>
              <w:t>374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9D71BB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A6EE4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2AF5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508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04167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634D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D71BB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0463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D6CE3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2023-05-24T17:26:00Z</dcterms:created>
  <dcterms:modified xsi:type="dcterms:W3CDTF">2023-05-24T17:28:00Z</dcterms:modified>
</cp:coreProperties>
</file>