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5D1656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5D1656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14648">
        <w:rPr>
          <w:rFonts w:ascii="Times New Roman" w:hAnsi="Times New Roman" w:cs="Times New Roman"/>
          <w:bCs/>
        </w:rPr>
        <w:t>6.11</w:t>
      </w:r>
      <w:r w:rsidR="00BA4CEF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AB2A34">
        <w:rPr>
          <w:rFonts w:ascii="Times New Roman" w:hAnsi="Times New Roman" w:cs="Times New Roman"/>
          <w:bCs/>
        </w:rPr>
        <w:t>Алёхина С. Н.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ab/>
      </w:r>
      <w:r w:rsidR="00AB2A34">
        <w:rPr>
          <w:rFonts w:ascii="Times New Roman" w:hAnsi="Times New Roman" w:cs="Times New Roman"/>
          <w:bCs/>
        </w:rPr>
        <w:t xml:space="preserve">кошка, самка, метис, Даша, 3,5 года, </w:t>
      </w:r>
      <w:r w:rsidR="00BA4CEF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</w:ins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AB2A34">
        <w:rPr>
          <w:rFonts w:ascii="Times New Roman" w:hAnsi="Times New Roman" w:cs="Times New Roman"/>
          <w:b/>
          <w:bCs/>
        </w:rPr>
        <w:t>24,79</w:t>
      </w:r>
      <w:r w:rsidR="00BA4C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5D1656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A4CEF">
        <w:rPr>
          <w:rFonts w:ascii="Times New Roman" w:hAnsi="Times New Roman" w:cs="Times New Roman"/>
          <w:bCs/>
        </w:rPr>
        <w:t xml:space="preserve">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F14648">
        <w:rPr>
          <w:rFonts w:ascii="Times New Roman" w:hAnsi="Times New Roman" w:cs="Times New Roman"/>
          <w:bCs/>
        </w:rPr>
        <w:t xml:space="preserve"> не </w:t>
      </w:r>
      <w:r w:rsidR="00BD2297">
        <w:rPr>
          <w:rFonts w:ascii="Times New Roman" w:hAnsi="Times New Roman" w:cs="Times New Roman"/>
          <w:bCs/>
        </w:rPr>
        <w:t xml:space="preserve">утолщена 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F14648">
        <w:rPr>
          <w:rFonts w:ascii="Times New Roman" w:hAnsi="Times New Roman" w:cs="Times New Roman"/>
          <w:bCs/>
        </w:rPr>
        <w:t>1,</w:t>
      </w:r>
      <w:r w:rsidR="00AB2A34">
        <w:rPr>
          <w:rFonts w:ascii="Times New Roman" w:hAnsi="Times New Roman" w:cs="Times New Roman"/>
          <w:bCs/>
        </w:rPr>
        <w:t>1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D2297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 w:rsidR="00BA4CEF">
        <w:rPr>
          <w:rFonts w:ascii="Times New Roman" w:hAnsi="Times New Roman" w:cs="Times New Roman"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A4CEF">
        <w:rPr>
          <w:rFonts w:ascii="Times New Roman" w:hAnsi="Times New Roman" w:cs="Times New Roman"/>
          <w:bCs/>
        </w:rPr>
        <w:t xml:space="preserve">по всей полости мочевого пузыря визуализируется гиперэхогенный мелкодиперсный осадок распространенный диффузно, </w:t>
      </w:r>
      <w:r w:rsidR="00AB2A34">
        <w:rPr>
          <w:rFonts w:ascii="Times New Roman" w:hAnsi="Times New Roman" w:cs="Times New Roman"/>
          <w:bCs/>
        </w:rPr>
        <w:t xml:space="preserve">так же умеренное количество гиперэхогенного осадка на дорсальной стенке мочевого пузыря с выраженной эхоакустической тенью, при изменении положения питомца слабо поднимается.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AB2A3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Не </w:t>
      </w:r>
      <w:r w:rsidR="00B562C9" w:rsidRPr="00AB0093">
        <w:rPr>
          <w:rFonts w:ascii="Times New Roman" w:hAnsi="Times New Roman" w:cs="Times New Roman"/>
          <w:bCs/>
        </w:rPr>
        <w:t>визуализируется</w:t>
      </w:r>
      <w:r w:rsidR="00B562C9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  <w:i/>
          <w:u w:val="single"/>
        </w:rPr>
      </w:pPr>
    </w:p>
    <w:p w:rsidR="00AB2A34" w:rsidRDefault="00AB2A34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BD2297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BD2297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562C9" w:rsidRPr="00BD229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>УЗ признаки: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Осадка в мочевом пузыре 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="00AB2A34">
        <w:rPr>
          <w:rFonts w:ascii="Times New Roman" w:hAnsi="Times New Roman" w:cs="Times New Roman"/>
          <w:b/>
          <w:bCs/>
        </w:rPr>
        <w:t>. бактериальная инфекция</w:t>
      </w:r>
      <w:r w:rsidRPr="00BD2297">
        <w:rPr>
          <w:rFonts w:ascii="Times New Roman" w:hAnsi="Times New Roman" w:cs="Times New Roman"/>
          <w:b/>
          <w:bCs/>
        </w:rPr>
        <w:t xml:space="preserve">, мочекаменная болезнь, </w:t>
      </w:r>
      <w:r w:rsidR="00AB2A34">
        <w:rPr>
          <w:rFonts w:ascii="Times New Roman" w:hAnsi="Times New Roman" w:cs="Times New Roman"/>
          <w:b/>
          <w:bCs/>
        </w:rPr>
        <w:t xml:space="preserve">асептический цистит. </w:t>
      </w:r>
    </w:p>
    <w:p w:rsidR="00BD2297" w:rsidRDefault="00BD2297" w:rsidP="00BD2297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AC1" w:rsidRDefault="00466AC1" w:rsidP="00FD72BF">
      <w:r>
        <w:separator/>
      </w:r>
    </w:p>
  </w:endnote>
  <w:endnote w:type="continuationSeparator" w:id="1">
    <w:p w:rsidR="00466AC1" w:rsidRDefault="00466AC1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AC1" w:rsidRDefault="00466AC1" w:rsidP="00FD72BF">
      <w:r>
        <w:separator/>
      </w:r>
    </w:p>
  </w:footnote>
  <w:footnote w:type="continuationSeparator" w:id="1">
    <w:p w:rsidR="00466AC1" w:rsidRDefault="00466AC1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5D165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7F17E65"/>
    <w:multiLevelType w:val="hybridMultilevel"/>
    <w:tmpl w:val="3202D5C0"/>
    <w:lvl w:ilvl="0" w:tplc="DF7C2B1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66AC1"/>
    <w:rsid w:val="004F26FF"/>
    <w:rsid w:val="00535793"/>
    <w:rsid w:val="005D1656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2A34"/>
    <w:rsid w:val="00AB3F15"/>
    <w:rsid w:val="00B10759"/>
    <w:rsid w:val="00B562C9"/>
    <w:rsid w:val="00BA4CEF"/>
    <w:rsid w:val="00BD2297"/>
    <w:rsid w:val="00C47D2D"/>
    <w:rsid w:val="00C63E94"/>
    <w:rsid w:val="00CB19DB"/>
    <w:rsid w:val="00CC52C3"/>
    <w:rsid w:val="00D36276"/>
    <w:rsid w:val="00E15FE8"/>
    <w:rsid w:val="00E5559B"/>
    <w:rsid w:val="00E632BF"/>
    <w:rsid w:val="00E901D2"/>
    <w:rsid w:val="00F032F9"/>
    <w:rsid w:val="00F14648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2022-11-06T09:55:00Z</dcterms:created>
  <dcterms:modified xsi:type="dcterms:W3CDTF">2022-11-06T09:55:00Z</dcterms:modified>
</cp:coreProperties>
</file>